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eb986eb8e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409ff035f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Landeda,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27cb44c924997" /><Relationship Type="http://schemas.openxmlformats.org/officeDocument/2006/relationships/numbering" Target="/word/numbering.xml" Id="R9121464f87244f46" /><Relationship Type="http://schemas.openxmlformats.org/officeDocument/2006/relationships/settings" Target="/word/settings.xml" Id="R54697351132a487a" /><Relationship Type="http://schemas.openxmlformats.org/officeDocument/2006/relationships/image" Target="/word/media/f10525b2-8915-48b3-a015-feff5e17418c.png" Id="R7a2409ff035f47f7" /></Relationships>
</file>