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a564c769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b2a67e12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a8129ce442f4" /><Relationship Type="http://schemas.openxmlformats.org/officeDocument/2006/relationships/numbering" Target="/word/numbering.xml" Id="R0d3a5cfcd6cb4980" /><Relationship Type="http://schemas.openxmlformats.org/officeDocument/2006/relationships/settings" Target="/word/settings.xml" Id="R2b4250f634e74bc8" /><Relationship Type="http://schemas.openxmlformats.org/officeDocument/2006/relationships/image" Target="/word/media/11da2f26-df6b-491f-8540-4b5dcaec9e8f.png" Id="R29cb2a67e1224b79" /></Relationships>
</file>