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277cc1d03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f3ff43caf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Neuville-en-Beaumont,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3ca5f29c04030" /><Relationship Type="http://schemas.openxmlformats.org/officeDocument/2006/relationships/numbering" Target="/word/numbering.xml" Id="Rc308b30dbcc8495a" /><Relationship Type="http://schemas.openxmlformats.org/officeDocument/2006/relationships/settings" Target="/word/settings.xml" Id="R8161fa8df600490d" /><Relationship Type="http://schemas.openxmlformats.org/officeDocument/2006/relationships/image" Target="/word/media/a9096a7b-5d96-4ca1-a3a2-700837079582.png" Id="R86af3ff43caf4962" /></Relationships>
</file>