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18fcb1731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15278f1f8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Drengenburg,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34d9147945c7" /><Relationship Type="http://schemas.openxmlformats.org/officeDocument/2006/relationships/numbering" Target="/word/numbering.xml" Id="Rd4d70b3cbdb2445d" /><Relationship Type="http://schemas.openxmlformats.org/officeDocument/2006/relationships/settings" Target="/word/settings.xml" Id="Rc070c42cb76b4aa3" /><Relationship Type="http://schemas.openxmlformats.org/officeDocument/2006/relationships/image" Target="/word/media/032c95db-43a2-4936-bd5f-97f995372814.png" Id="Rb6315278f1f844cc" /></Relationships>
</file>