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cce20dfeb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6f39a3470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Gelchsheim,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3fe902b1548ea" /><Relationship Type="http://schemas.openxmlformats.org/officeDocument/2006/relationships/numbering" Target="/word/numbering.xml" Id="R2d898a78fd304e8a" /><Relationship Type="http://schemas.openxmlformats.org/officeDocument/2006/relationships/settings" Target="/word/settings.xml" Id="Rde871af77f154acf" /><Relationship Type="http://schemas.openxmlformats.org/officeDocument/2006/relationships/image" Target="/word/media/b33da677-e2bf-4208-ab34-39ccd1d35308.png" Id="R6db6f39a347040ae" /></Relationships>
</file>