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4e7567ac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f5c0269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28101efa47a3" /><Relationship Type="http://schemas.openxmlformats.org/officeDocument/2006/relationships/numbering" Target="/word/numbering.xml" Id="Rd8d2924005654e02" /><Relationship Type="http://schemas.openxmlformats.org/officeDocument/2006/relationships/settings" Target="/word/settings.xml" Id="Rcacddd524b5348eb" /><Relationship Type="http://schemas.openxmlformats.org/officeDocument/2006/relationships/image" Target="/word/media/507eb705-a4fa-4a81-9685-3df7c1d6bc2f.png" Id="R193bf5c0269e42cb" /></Relationships>
</file>