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130a89580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f0154d4e4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 Schonberg,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22ed1e73a41a1" /><Relationship Type="http://schemas.openxmlformats.org/officeDocument/2006/relationships/numbering" Target="/word/numbering.xml" Id="R412b5d94078e4069" /><Relationship Type="http://schemas.openxmlformats.org/officeDocument/2006/relationships/settings" Target="/word/settings.xml" Id="R537d489f20704452" /><Relationship Type="http://schemas.openxmlformats.org/officeDocument/2006/relationships/image" Target="/word/media/4b22450e-78d8-454f-95d9-f779ccce8778.png" Id="R245f0154d4e44483" /></Relationships>
</file>