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a4ea90ca6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0e7686ab4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Hovede,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8ccfff75f4315" /><Relationship Type="http://schemas.openxmlformats.org/officeDocument/2006/relationships/numbering" Target="/word/numbering.xml" Id="R54a587c7ff814aa9" /><Relationship Type="http://schemas.openxmlformats.org/officeDocument/2006/relationships/settings" Target="/word/settings.xml" Id="R81e7bbd415ea46f5" /><Relationship Type="http://schemas.openxmlformats.org/officeDocument/2006/relationships/image" Target="/word/media/9db34ea1-cae3-4b5b-8d8c-ac1abb44ada4.png" Id="R4ae0e7686ab44719" /></Relationships>
</file>