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94d50b1c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df0ab79be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Itzlishofen,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211e32ea54302" /><Relationship Type="http://schemas.openxmlformats.org/officeDocument/2006/relationships/numbering" Target="/word/numbering.xml" Id="R638bccb54ccb4022" /><Relationship Type="http://schemas.openxmlformats.org/officeDocument/2006/relationships/settings" Target="/word/settings.xml" Id="R542eff1594514d77" /><Relationship Type="http://schemas.openxmlformats.org/officeDocument/2006/relationships/image" Target="/word/media/21b000e1-27a6-4024-9177-fadab0151657.png" Id="R639df0ab79be4e53" /></Relationships>
</file>