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d80493156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7b0eebe1c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Linteln,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1250e362b40e3" /><Relationship Type="http://schemas.openxmlformats.org/officeDocument/2006/relationships/numbering" Target="/word/numbering.xml" Id="R5ee6f73995c94183" /><Relationship Type="http://schemas.openxmlformats.org/officeDocument/2006/relationships/settings" Target="/word/settings.xml" Id="R53731039666f4486" /><Relationship Type="http://schemas.openxmlformats.org/officeDocument/2006/relationships/image" Target="/word/media/458094e3-c69e-48e7-8141-aee675d0fd84.png" Id="R58d7b0eebe1c4934" /></Relationships>
</file>