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9d16b761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d21fe09c6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Kleinweingarten,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c0159d2f848a1" /><Relationship Type="http://schemas.openxmlformats.org/officeDocument/2006/relationships/numbering" Target="/word/numbering.xml" Id="Rfd4e2c05d8614cf3" /><Relationship Type="http://schemas.openxmlformats.org/officeDocument/2006/relationships/settings" Target="/word/settings.xml" Id="Ra50d8c1652bd4783" /><Relationship Type="http://schemas.openxmlformats.org/officeDocument/2006/relationships/image" Target="/word/media/75db803e-39ba-4480-86fd-00ebce24fd0d.png" Id="Rb6ad21fe09c648cb" /></Relationships>
</file>