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0890a04b0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dc4a02131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e4b02df214951" /><Relationship Type="http://schemas.openxmlformats.org/officeDocument/2006/relationships/numbering" Target="/word/numbering.xml" Id="R89187a96481246ec" /><Relationship Type="http://schemas.openxmlformats.org/officeDocument/2006/relationships/settings" Target="/word/settings.xml" Id="R98aecba21e264c9c" /><Relationship Type="http://schemas.openxmlformats.org/officeDocument/2006/relationships/image" Target="/word/media/bd584a37-77e7-44b2-b889-6d4097f0ca9e.png" Id="R03cdc4a021314f0b" /></Relationships>
</file>