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ad8c9aa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87b6df29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536ac22884c86" /><Relationship Type="http://schemas.openxmlformats.org/officeDocument/2006/relationships/numbering" Target="/word/numbering.xml" Id="Rc99ffa9fb7fc4c51" /><Relationship Type="http://schemas.openxmlformats.org/officeDocument/2006/relationships/settings" Target="/word/settings.xml" Id="R374741ae68c9415d" /><Relationship Type="http://schemas.openxmlformats.org/officeDocument/2006/relationships/image" Target="/word/media/019cb162-16af-4850-9a8a-faaf1b405ae8.png" Id="Ra3587b6df2904173" /></Relationships>
</file>