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ad3141c0f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061c0c13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facf765a4ff9" /><Relationship Type="http://schemas.openxmlformats.org/officeDocument/2006/relationships/numbering" Target="/word/numbering.xml" Id="R2b17204eb9ce40ad" /><Relationship Type="http://schemas.openxmlformats.org/officeDocument/2006/relationships/settings" Target="/word/settings.xml" Id="R087ab44bb69f4594" /><Relationship Type="http://schemas.openxmlformats.org/officeDocument/2006/relationships/image" Target="/word/media/9187409e-fa70-4c7d-9c31-72c331ff9dd3.png" Id="R26d061c0c133446a" /></Relationships>
</file>