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4f17da5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b16dd3d57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a94b420fc4ae6" /><Relationship Type="http://schemas.openxmlformats.org/officeDocument/2006/relationships/numbering" Target="/word/numbering.xml" Id="Rca08a21ca3c543dd" /><Relationship Type="http://schemas.openxmlformats.org/officeDocument/2006/relationships/settings" Target="/word/settings.xml" Id="R90e4d5d420fc4525" /><Relationship Type="http://schemas.openxmlformats.org/officeDocument/2006/relationships/image" Target="/word/media/a2b87c9e-2fd2-49a6-87e5-7e4e8412e741.png" Id="R9a0b16dd3d574c5d" /></Relationships>
</file>