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2a5b21a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4b4a0c1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5993c63ca4dc9" /><Relationship Type="http://schemas.openxmlformats.org/officeDocument/2006/relationships/numbering" Target="/word/numbering.xml" Id="R0a72211924a2410a" /><Relationship Type="http://schemas.openxmlformats.org/officeDocument/2006/relationships/settings" Target="/word/settings.xml" Id="Rb5293b05d4ed4ef7" /><Relationship Type="http://schemas.openxmlformats.org/officeDocument/2006/relationships/image" Target="/word/media/59c3cf39-c647-4c8f-87eb-862b900d5d58.png" Id="Rfbae4b4a0c1f4ac3" /></Relationships>
</file>