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7670521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845f8d8a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Viannos,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cae8c6264e63" /><Relationship Type="http://schemas.openxmlformats.org/officeDocument/2006/relationships/numbering" Target="/word/numbering.xml" Id="R42aed8c4fd994675" /><Relationship Type="http://schemas.openxmlformats.org/officeDocument/2006/relationships/settings" Target="/word/settings.xml" Id="R8a79346ff3bd49a0" /><Relationship Type="http://schemas.openxmlformats.org/officeDocument/2006/relationships/image" Target="/word/media/51c382f3-e761-4107-b485-0bda4a124152.png" Id="R74f845f8d8ac4059" /></Relationships>
</file>