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b93ef24ed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46a3b03a6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Konistres,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879b48494ccd" /><Relationship Type="http://schemas.openxmlformats.org/officeDocument/2006/relationships/numbering" Target="/word/numbering.xml" Id="R90158d100ca64a62" /><Relationship Type="http://schemas.openxmlformats.org/officeDocument/2006/relationships/settings" Target="/word/settings.xml" Id="R882739c8293343b2" /><Relationship Type="http://schemas.openxmlformats.org/officeDocument/2006/relationships/image" Target="/word/media/25567768-e13a-4c05-8b4e-f435b0758f2f.png" Id="R17c46a3b03a64ad7" /></Relationships>
</file>