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165601eb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1feef13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Kontsika,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c7825e144df0" /><Relationship Type="http://schemas.openxmlformats.org/officeDocument/2006/relationships/numbering" Target="/word/numbering.xml" Id="R85b31882e88a46f6" /><Relationship Type="http://schemas.openxmlformats.org/officeDocument/2006/relationships/settings" Target="/word/settings.xml" Id="Rc29dddb244054dbf" /><Relationship Type="http://schemas.openxmlformats.org/officeDocument/2006/relationships/image" Target="/word/media/c2bfd961-1e71-4d63-bf7b-43b2119b0332.png" Id="R10f81feef13b4eab" /></Relationships>
</file>