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cffafdba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dcb7f7ab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28ae44471499a" /><Relationship Type="http://schemas.openxmlformats.org/officeDocument/2006/relationships/numbering" Target="/word/numbering.xml" Id="R57219e2af77c4467" /><Relationship Type="http://schemas.openxmlformats.org/officeDocument/2006/relationships/settings" Target="/word/settings.xml" Id="R7db276fba202437e" /><Relationship Type="http://schemas.openxmlformats.org/officeDocument/2006/relationships/image" Target="/word/media/c8a02837-3882-4bd6-9418-e31fc38fb43d.png" Id="Rde6dcb7f7abd4594" /></Relationships>
</file>