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45594b842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34d0ee63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56485db89483d" /><Relationship Type="http://schemas.openxmlformats.org/officeDocument/2006/relationships/numbering" Target="/word/numbering.xml" Id="Ra3a563b3b4c34fc9" /><Relationship Type="http://schemas.openxmlformats.org/officeDocument/2006/relationships/settings" Target="/word/settings.xml" Id="R40e3ec330048448a" /><Relationship Type="http://schemas.openxmlformats.org/officeDocument/2006/relationships/image" Target="/word/media/6a643885-16e7-497c-bec7-54bdebaa3a14.png" Id="R5af234d0ee634123" /></Relationships>
</file>