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aa78456a1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e6e5614df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Egerag,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16ad927e44667" /><Relationship Type="http://schemas.openxmlformats.org/officeDocument/2006/relationships/numbering" Target="/word/numbering.xml" Id="R4b0bb133fa384e07" /><Relationship Type="http://schemas.openxmlformats.org/officeDocument/2006/relationships/settings" Target="/word/settings.xml" Id="R25793127ceb94e75" /><Relationship Type="http://schemas.openxmlformats.org/officeDocument/2006/relationships/image" Target="/word/media/5826be1f-f3ce-4b9f-8050-c46c7842a743.png" Id="Rd62e6e5614df4887" /></Relationships>
</file>