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89fe45172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1dc07eb7e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Kemenygadany,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612f300c54dca" /><Relationship Type="http://schemas.openxmlformats.org/officeDocument/2006/relationships/numbering" Target="/word/numbering.xml" Id="R7da693c456a540e0" /><Relationship Type="http://schemas.openxmlformats.org/officeDocument/2006/relationships/settings" Target="/word/settings.xml" Id="R570eb413faeb47b0" /><Relationship Type="http://schemas.openxmlformats.org/officeDocument/2006/relationships/image" Target="/word/media/06e034b0-fc06-4ec6-8868-1513b4130446.png" Id="R0911dc07eb7e4aaf" /></Relationships>
</file>