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b6edcbe44b41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2488c7c0fe46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Chhungar,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9c946d2a854aa1" /><Relationship Type="http://schemas.openxmlformats.org/officeDocument/2006/relationships/numbering" Target="/word/numbering.xml" Id="R050765842a884c28" /><Relationship Type="http://schemas.openxmlformats.org/officeDocument/2006/relationships/settings" Target="/word/settings.xml" Id="R47e4c483ad014e5d" /><Relationship Type="http://schemas.openxmlformats.org/officeDocument/2006/relationships/image" Target="/word/media/beed483e-17d3-44c7-a3f1-9a96585d905c.png" Id="R082488c7c0fe46ad" /></Relationships>
</file>