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d3bd6135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b61e2b563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7cbee5e854388" /><Relationship Type="http://schemas.openxmlformats.org/officeDocument/2006/relationships/numbering" Target="/word/numbering.xml" Id="R586a3a5b90c24e85" /><Relationship Type="http://schemas.openxmlformats.org/officeDocument/2006/relationships/settings" Target="/word/settings.xml" Id="R3e58ab197e344c21" /><Relationship Type="http://schemas.openxmlformats.org/officeDocument/2006/relationships/image" Target="/word/media/d7d87c20-ba97-4259-a736-e17f7ab9a69b.png" Id="R241b61e2b56349ee" /></Relationships>
</file>