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0fb7e5ed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42854a36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Keshopura,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4adcbed024e6c" /><Relationship Type="http://schemas.openxmlformats.org/officeDocument/2006/relationships/numbering" Target="/word/numbering.xml" Id="R73f7f7bcc3d74ed8" /><Relationship Type="http://schemas.openxmlformats.org/officeDocument/2006/relationships/settings" Target="/word/settings.xml" Id="Re4cc75f6744d4cf0" /><Relationship Type="http://schemas.openxmlformats.org/officeDocument/2006/relationships/image" Target="/word/media/9d690ac6-e50b-4565-830c-1626fcdc3e62.png" Id="R9b7942854a3642e2" /></Relationships>
</file>