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38089f88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b2e49c6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Kiria 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8bda53944124" /><Relationship Type="http://schemas.openxmlformats.org/officeDocument/2006/relationships/numbering" Target="/word/numbering.xml" Id="R5fe768b2683748ca" /><Relationship Type="http://schemas.openxmlformats.org/officeDocument/2006/relationships/settings" Target="/word/settings.xml" Id="Ra3117f90a48a4d8a" /><Relationship Type="http://schemas.openxmlformats.org/officeDocument/2006/relationships/image" Target="/word/media/4fbda89b-39cf-46ab-8d07-49015428f397.png" Id="Rdc3bb2e49c60432c" /></Relationships>
</file>