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63ab53e85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abe0c9047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 Kapura,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cf0d8a7dd43df" /><Relationship Type="http://schemas.openxmlformats.org/officeDocument/2006/relationships/numbering" Target="/word/numbering.xml" Id="Rb249c93e9be542ac" /><Relationship Type="http://schemas.openxmlformats.org/officeDocument/2006/relationships/settings" Target="/word/settings.xml" Id="R00085cdcff014962" /><Relationship Type="http://schemas.openxmlformats.org/officeDocument/2006/relationships/image" Target="/word/media/aafc2205-4ad8-4b40-b4fd-b90814404a38.png" Id="Ra9dabe0c90474301" /></Relationships>
</file>