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112a5fa00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e16e23e86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Lodhan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6df31166947fb" /><Relationship Type="http://schemas.openxmlformats.org/officeDocument/2006/relationships/numbering" Target="/word/numbering.xml" Id="R9ea8b4980d614230" /><Relationship Type="http://schemas.openxmlformats.org/officeDocument/2006/relationships/settings" Target="/word/settings.xml" Id="Rcd3bef5d5c7e421b" /><Relationship Type="http://schemas.openxmlformats.org/officeDocument/2006/relationships/image" Target="/word/media/09466682-2c91-4260-a96e-191ae6f8a7db.png" Id="R7a9e16e23e8647e7" /></Relationships>
</file>