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f423974c4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73ef595b9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Nahar Ghati,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839678745421c" /><Relationship Type="http://schemas.openxmlformats.org/officeDocument/2006/relationships/numbering" Target="/word/numbering.xml" Id="R0e7e0c3f4d53453e" /><Relationship Type="http://schemas.openxmlformats.org/officeDocument/2006/relationships/settings" Target="/word/settings.xml" Id="R7ee77bc18a95482d" /><Relationship Type="http://schemas.openxmlformats.org/officeDocument/2006/relationships/image" Target="/word/media/2114392d-87b7-4e35-a5b8-3aa59f0c29aa.png" Id="R34e73ef595b9469f" /></Relationships>
</file>