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e7289c024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b39949865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Paruttippadu,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d4cf3fcc4a12" /><Relationship Type="http://schemas.openxmlformats.org/officeDocument/2006/relationships/numbering" Target="/word/numbering.xml" Id="Rdd6fb252c7c042c9" /><Relationship Type="http://schemas.openxmlformats.org/officeDocument/2006/relationships/settings" Target="/word/settings.xml" Id="Re2c950c95ee24cc1" /><Relationship Type="http://schemas.openxmlformats.org/officeDocument/2006/relationships/image" Target="/word/media/7e38118b-3bbe-4559-bc98-938df313ed02.png" Id="R321b399498654da5" /></Relationships>
</file>