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4b3c7d26a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567a2aa3f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Pharasgaon,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a93eea7474b02" /><Relationship Type="http://schemas.openxmlformats.org/officeDocument/2006/relationships/numbering" Target="/word/numbering.xml" Id="Re7396cbc5ec04af6" /><Relationship Type="http://schemas.openxmlformats.org/officeDocument/2006/relationships/settings" Target="/word/settings.xml" Id="R969db33a7a24432a" /><Relationship Type="http://schemas.openxmlformats.org/officeDocument/2006/relationships/image" Target="/word/media/94744af8-a5b6-4371-a083-cfdd8a067fad.png" Id="R8de567a2aa3f46bb" /></Relationships>
</file>