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2fffc4490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21d6660e3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Thiru-Vi-Ka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676b44f94422e" /><Relationship Type="http://schemas.openxmlformats.org/officeDocument/2006/relationships/numbering" Target="/word/numbering.xml" Id="R2480f1c339d24c39" /><Relationship Type="http://schemas.openxmlformats.org/officeDocument/2006/relationships/settings" Target="/word/settings.xml" Id="Rb0cfb6f6a7354f43" /><Relationship Type="http://schemas.openxmlformats.org/officeDocument/2006/relationships/image" Target="/word/media/5ba9f9a7-fac7-4e13-97b4-789d8953e7a8.png" Id="R28321d6660e34e72" /></Relationships>
</file>