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6c9ffb8d2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f1e3e4f1d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Tilyani,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e6ed222ab47a5" /><Relationship Type="http://schemas.openxmlformats.org/officeDocument/2006/relationships/numbering" Target="/word/numbering.xml" Id="R416193ef5a064637" /><Relationship Type="http://schemas.openxmlformats.org/officeDocument/2006/relationships/settings" Target="/word/settings.xml" Id="R9e34ad8946ae4688" /><Relationship Type="http://schemas.openxmlformats.org/officeDocument/2006/relationships/image" Target="/word/media/7d90c812-5abe-47e0-90d5-bd2c5b1605b9.png" Id="R1bff1e3e4f1d4dd4" /></Relationships>
</file>