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843caa855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bd8b56ff7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Yasuj, Iran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69e245c064ef3" /><Relationship Type="http://schemas.openxmlformats.org/officeDocument/2006/relationships/numbering" Target="/word/numbering.xml" Id="Re38a3362bd714974" /><Relationship Type="http://schemas.openxmlformats.org/officeDocument/2006/relationships/settings" Target="/word/settings.xml" Id="R8ac58b95e20f43b0" /><Relationship Type="http://schemas.openxmlformats.org/officeDocument/2006/relationships/image" Target="/word/media/7462e4b9-842a-46e3-9bff-a6bf6a6f224d.png" Id="Rc65bd8b56ff745e1" /></Relationships>
</file>