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569dd5923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fbdda38d0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Athenry,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c2caed1b54c4b" /><Relationship Type="http://schemas.openxmlformats.org/officeDocument/2006/relationships/numbering" Target="/word/numbering.xml" Id="Rffd0f352c9eb4233" /><Relationship Type="http://schemas.openxmlformats.org/officeDocument/2006/relationships/settings" Target="/word/settings.xml" Id="Rc3a02607f8604efb" /><Relationship Type="http://schemas.openxmlformats.org/officeDocument/2006/relationships/image" Target="/word/media/345a1429-d813-4538-9d99-932311189aaf.png" Id="R9aafbdda38d04ac1" /></Relationships>
</file>