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8d79deac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6183f83a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Ballygorey,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751522af24c48" /><Relationship Type="http://schemas.openxmlformats.org/officeDocument/2006/relationships/numbering" Target="/word/numbering.xml" Id="R1b11bd8b10d04e09" /><Relationship Type="http://schemas.openxmlformats.org/officeDocument/2006/relationships/settings" Target="/word/settings.xml" Id="R4ea221e911884856" /><Relationship Type="http://schemas.openxmlformats.org/officeDocument/2006/relationships/image" Target="/word/media/ad0309cd-f7f5-405c-8a61-a2e98a59c362.png" Id="Rf69f6183f83a4e3b" /></Relationships>
</file>