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db6c6e673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3871d27a1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Kenned's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930e909b344c1" /><Relationship Type="http://schemas.openxmlformats.org/officeDocument/2006/relationships/numbering" Target="/word/numbering.xml" Id="R79e813f895674758" /><Relationship Type="http://schemas.openxmlformats.org/officeDocument/2006/relationships/settings" Target="/word/settings.xml" Id="R64933904bfe14bef" /><Relationship Type="http://schemas.openxmlformats.org/officeDocument/2006/relationships/image" Target="/word/media/73124d2c-64ea-456d-a9c1-dcdab1cc9eab.png" Id="R0df3871d27a14a0b" /></Relationships>
</file>