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9a697e6ed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aa8fbe086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Listellick,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df0a94c5c4e38" /><Relationship Type="http://schemas.openxmlformats.org/officeDocument/2006/relationships/numbering" Target="/word/numbering.xml" Id="Rbc188c3ab969462b" /><Relationship Type="http://schemas.openxmlformats.org/officeDocument/2006/relationships/settings" Target="/word/settings.xml" Id="R4025caee49cb420c" /><Relationship Type="http://schemas.openxmlformats.org/officeDocument/2006/relationships/image" Target="/word/media/1627ffb4-9b2e-4097-9ca7-98e730021ef0.png" Id="Rd70aa8fbe086485d" /></Relationships>
</file>