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98b9bbb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e3a9ae3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Vauzone,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0055d37f448ee" /><Relationship Type="http://schemas.openxmlformats.org/officeDocument/2006/relationships/numbering" Target="/word/numbering.xml" Id="Rbab6550cba864243" /><Relationship Type="http://schemas.openxmlformats.org/officeDocument/2006/relationships/settings" Target="/word/settings.xml" Id="Rd689a7eeaec24664" /><Relationship Type="http://schemas.openxmlformats.org/officeDocument/2006/relationships/image" Target="/word/media/85251564-2cc6-4472-8630-4b4229ae646e.png" Id="Re73ae3a9ae374554" /></Relationships>
</file>