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579b003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a81badf1a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aef4b0b54f91" /><Relationship Type="http://schemas.openxmlformats.org/officeDocument/2006/relationships/numbering" Target="/word/numbering.xml" Id="Raf1a58a5b9f94028" /><Relationship Type="http://schemas.openxmlformats.org/officeDocument/2006/relationships/settings" Target="/word/settings.xml" Id="Rf18645cbcb5348f1" /><Relationship Type="http://schemas.openxmlformats.org/officeDocument/2006/relationships/image" Target="/word/media/3549958a-a227-4edb-9839-c65d069f8bad.png" Id="Rae0a81badf1a476d" /></Relationships>
</file>