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bd21fc479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6863b0e05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Bicinicco,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e55ce116c4a44" /><Relationship Type="http://schemas.openxmlformats.org/officeDocument/2006/relationships/numbering" Target="/word/numbering.xml" Id="R0967b7d762d9403b" /><Relationship Type="http://schemas.openxmlformats.org/officeDocument/2006/relationships/settings" Target="/word/settings.xml" Id="R855eb09cdac742a4" /><Relationship Type="http://schemas.openxmlformats.org/officeDocument/2006/relationships/image" Target="/word/media/e265c37d-19a7-4b38-a42e-3731b27b4c59.png" Id="Rd606863b0e0546a3" /></Relationships>
</file>