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ebf87f6cb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c0d0368a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Saracena,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1caac985248a6" /><Relationship Type="http://schemas.openxmlformats.org/officeDocument/2006/relationships/numbering" Target="/word/numbering.xml" Id="R6c7ef5296bf441d0" /><Relationship Type="http://schemas.openxmlformats.org/officeDocument/2006/relationships/settings" Target="/word/settings.xml" Id="R2bf1975f46d6449d" /><Relationship Type="http://schemas.openxmlformats.org/officeDocument/2006/relationships/image" Target="/word/media/2659ac9a-fc4b-4648-a2a3-ec5e8c4efea2.png" Id="R7d8c0d0368a143b7" /></Relationships>
</file>