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26367e405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57222af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709209ba458f" /><Relationship Type="http://schemas.openxmlformats.org/officeDocument/2006/relationships/numbering" Target="/word/numbering.xml" Id="Rae8183d781f54bcc" /><Relationship Type="http://schemas.openxmlformats.org/officeDocument/2006/relationships/settings" Target="/word/settings.xml" Id="R2c511b6e99be4457" /><Relationship Type="http://schemas.openxmlformats.org/officeDocument/2006/relationships/image" Target="/word/media/4d6a0697-04ac-4e00-8fb3-68123e5765b9.png" Id="Rf19257222af146a8" /></Relationships>
</file>