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8c8c4ab41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7d2309abc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Brenceni,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235c3fd824c15" /><Relationship Type="http://schemas.openxmlformats.org/officeDocument/2006/relationships/numbering" Target="/word/numbering.xml" Id="R169a9d71434242ff" /><Relationship Type="http://schemas.openxmlformats.org/officeDocument/2006/relationships/settings" Target="/word/settings.xml" Id="Red452d8d6e4c43cf" /><Relationship Type="http://schemas.openxmlformats.org/officeDocument/2006/relationships/image" Target="/word/media/b44a322c-6a80-4f14-ba4b-f6db6aee4bc8.png" Id="Re697d2309abc428f" /></Relationships>
</file>