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e348075a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389d7130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Stikli,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c75b254a6453e" /><Relationship Type="http://schemas.openxmlformats.org/officeDocument/2006/relationships/numbering" Target="/word/numbering.xml" Id="R3cf2201a8fd7494a" /><Relationship Type="http://schemas.openxmlformats.org/officeDocument/2006/relationships/settings" Target="/word/settings.xml" Id="R8d5015318e8b4276" /><Relationship Type="http://schemas.openxmlformats.org/officeDocument/2006/relationships/image" Target="/word/media/a3c21b02-c152-4ebb-9e19-5dee343c0313.png" Id="R814389d7130c46d9" /></Relationships>
</file>