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c09d8513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87d8fc466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Pabirze,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48b40f214d23" /><Relationship Type="http://schemas.openxmlformats.org/officeDocument/2006/relationships/numbering" Target="/word/numbering.xml" Id="Re5e9150428344a06" /><Relationship Type="http://schemas.openxmlformats.org/officeDocument/2006/relationships/settings" Target="/word/settings.xml" Id="R4f781f1478f244dc" /><Relationship Type="http://schemas.openxmlformats.org/officeDocument/2006/relationships/image" Target="/word/media/922740de-54a0-4215-916b-288dc3d5e0b1.png" Id="R87987d8fc4664c41" /></Relationships>
</file>