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3aa4a7e6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86d8375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Grebbe,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46bb4cb54fe0" /><Relationship Type="http://schemas.openxmlformats.org/officeDocument/2006/relationships/numbering" Target="/word/numbering.xml" Id="R7a2e7ec709244ea9" /><Relationship Type="http://schemas.openxmlformats.org/officeDocument/2006/relationships/settings" Target="/word/settings.xml" Id="R5b14d4cb7b9743da" /><Relationship Type="http://schemas.openxmlformats.org/officeDocument/2006/relationships/image" Target="/word/media/1571e449-f073-4fa1-82c3-2348a5d2a784.png" Id="Redf186d837514fb7" /></Relationships>
</file>