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cf652da6e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29cfe20f1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Heppert,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5634e5ac24703" /><Relationship Type="http://schemas.openxmlformats.org/officeDocument/2006/relationships/numbering" Target="/word/numbering.xml" Id="R8d4af2ca7cbf48d0" /><Relationship Type="http://schemas.openxmlformats.org/officeDocument/2006/relationships/settings" Target="/word/settings.xml" Id="R2e1254045f9644ce" /><Relationship Type="http://schemas.openxmlformats.org/officeDocument/2006/relationships/image" Target="/word/media/9ad163f2-0ffc-4bb0-95be-5a01c4a01d02.png" Id="R4ba29cfe20f14993" /></Relationships>
</file>