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3687641f5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e71fd548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Schier,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01c48249471c" /><Relationship Type="http://schemas.openxmlformats.org/officeDocument/2006/relationships/numbering" Target="/word/numbering.xml" Id="R9492e3c3e080406d" /><Relationship Type="http://schemas.openxmlformats.org/officeDocument/2006/relationships/settings" Target="/word/settings.xml" Id="R0ef488af9fb645ad" /><Relationship Type="http://schemas.openxmlformats.org/officeDocument/2006/relationships/image" Target="/word/media/644e4756-1b47-44fb-a787-9e29f6fe8fb4.png" Id="Rc859e71fd54848a0" /></Relationships>
</file>